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58" w:rsidRDefault="003A3358" w:rsidP="003A3358">
      <w:bookmarkStart w:id="0" w:name="_GoBack"/>
      <w:bookmarkEnd w:id="0"/>
      <w:r>
        <w:t xml:space="preserve">                                                                                                    Приложение 3    </w:t>
      </w:r>
    </w:p>
    <w:p w:rsidR="003A3358" w:rsidRDefault="003A3358" w:rsidP="003A3358">
      <w:r>
        <w:t xml:space="preserve">                                                                                                    к приказу № 139 от 20.08.2020г.</w:t>
      </w:r>
    </w:p>
    <w:p w:rsidR="003A3358" w:rsidRDefault="003A3358" w:rsidP="003A3358"/>
    <w:p w:rsidR="003A3358" w:rsidRDefault="003A3358" w:rsidP="003A3358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зачисления и отчисления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3A3358" w:rsidRDefault="003A3358" w:rsidP="003A3358">
      <w:pPr>
        <w:jc w:val="center"/>
        <w:rPr>
          <w:b/>
          <w:sz w:val="28"/>
        </w:rPr>
      </w:pPr>
      <w:r>
        <w:rPr>
          <w:b/>
          <w:sz w:val="28"/>
        </w:rPr>
        <w:t xml:space="preserve">В Центр образования цифрового и гуманитарного профилей </w:t>
      </w:r>
    </w:p>
    <w:p w:rsidR="003A3358" w:rsidRDefault="003A3358" w:rsidP="003A3358">
      <w:pPr>
        <w:jc w:val="center"/>
        <w:rPr>
          <w:b/>
          <w:sz w:val="28"/>
        </w:rPr>
      </w:pPr>
      <w:r>
        <w:rPr>
          <w:b/>
          <w:sz w:val="28"/>
        </w:rPr>
        <w:t>«Точка Роста»</w:t>
      </w:r>
    </w:p>
    <w:p w:rsidR="003A3358" w:rsidRDefault="003A3358" w:rsidP="003A3358">
      <w:pPr>
        <w:jc w:val="center"/>
        <w:rPr>
          <w:b/>
          <w:sz w:val="36"/>
        </w:rPr>
      </w:pPr>
    </w:p>
    <w:p w:rsidR="003A3358" w:rsidRPr="00167CAA" w:rsidRDefault="003A3358" w:rsidP="003A3358">
      <w:pPr>
        <w:pStyle w:val="a3"/>
        <w:numPr>
          <w:ilvl w:val="0"/>
          <w:numId w:val="1"/>
        </w:numPr>
        <w:ind w:left="0"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 xml:space="preserve">Общие положения </w:t>
      </w:r>
    </w:p>
    <w:p w:rsidR="003A3358" w:rsidRDefault="003A3358" w:rsidP="003A3358">
      <w:pPr>
        <w:pStyle w:val="a3"/>
        <w:numPr>
          <w:ilvl w:val="1"/>
          <w:numId w:val="1"/>
        </w:numPr>
        <w:ind w:left="0" w:firstLine="0"/>
        <w:jc w:val="both"/>
        <w:rPr>
          <w:sz w:val="28"/>
        </w:rPr>
      </w:pPr>
      <w:r>
        <w:rPr>
          <w:sz w:val="28"/>
        </w:rPr>
        <w:t>Порядок зачисления и отчисления детей (далее-Порядок) разработан в целях соблюдения конституционных прав граждан на образование и всестороннего удовлетворения образовательных потребностей граждан в муниципальных услугах по дополнительному образованию детей.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Порядок разработан в соответствии с нормативными актами: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-Конституция Российской Федерации;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Закон № 273-ФЗ «Об образовании в Российской Федерации» от 29.12.2012г.;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Приказ министерства образования Саратовской области от 21.05.2019 года № 310-П «О персонифицированном дополнительном образовании»;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Приказ министерства просвещения России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proofErr w:type="gramStart"/>
      <w:r>
        <w:rPr>
          <w:sz w:val="28"/>
        </w:rPr>
        <w:t>-Уставом муниципального общеобразовательного учреждения «Средняя общеобразовательная школа № 13 г. Пугачева Саратовской области имени М.В. Ломоносова» (далее МОУ «СОШ № 13 г. Пугачева имени М.В. Ломоносова».</w:t>
      </w:r>
      <w:proofErr w:type="gramEnd"/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1.2. Настоящий документ устанавливает общий порядок зачисления и </w:t>
      </w:r>
      <w:proofErr w:type="gramStart"/>
      <w:r>
        <w:rPr>
          <w:sz w:val="28"/>
        </w:rPr>
        <w:t>отчисления</w:t>
      </w:r>
      <w:proofErr w:type="gramEnd"/>
      <w:r>
        <w:rPr>
          <w:sz w:val="28"/>
        </w:rPr>
        <w:t xml:space="preserve"> обучающихся на обучение по дополнительным общеобразовательным общеразвивающим программам Центра образования цифрового и гуманитарного профилей «Точка роста» МОУ «СОШ № 13 г. Пугачева имени М.В. Ломоносова» (далее-Центр) и является локальным актом.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1.3. Центр самостоятельно формирует количество и тематику дополнительных общеобразовательных общеразвивающих программ.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1.4. Образовательный процесс в Центре организуется в соответствии с дополнительными общеобразовательными общеразвивающими программами по направленностям: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-технической;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естественнонаучной;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физкультурно-спортивной;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художественной;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туристко</w:t>
      </w:r>
      <w:proofErr w:type="spellEnd"/>
      <w:r>
        <w:rPr>
          <w:sz w:val="28"/>
        </w:rPr>
        <w:t>-краеведческой;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социально-педагогической.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1.5. Занятия в Центре проводятся в сформированных группах обучающихся одного возраста или разных возрастных категорий (разновозрастные группы).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>1.6. Занятия в группах проводятся в соответствии с расписанием, утвержденным директором МОУ «СОШ № 13 г. Пугачева имени М.В. Ломоносова».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1.7. Количество групп по одной дополнительной общеобразовательной общеразвивающей программе в Центре определяется потребностью обучающихся, учебной нагрузкой педагога.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Количественный состав учебных групп определяется санитарными нормами, возрастом обучающихся, специфики деятельности учебной группы, условий работы.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Каждый ребенок имеет право заниматься по нескольким дополнительным общеобразовательным общеразвивающим программам, менять их.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1.8. Продолжительность обучения обуславливается нормативными сроками реализации дополнительных общеобразовательных общеразвивающих программ.</w:t>
      </w:r>
    </w:p>
    <w:p w:rsidR="003A3358" w:rsidRDefault="003A3358" w:rsidP="003A335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2. Порядок приема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2.1. право для обучения по дополнительным общеобразовательным общеразвивающим программам Центра имеют все дети в возрасте от 5-ти до 18-ти лет, проживающих на территории Пугачевского муниципального района.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2.2. Прием детей для обучения по дополнительным общеобразовательным общеразвивающим программам в Центр осуществляется на основе свободного выбора их родителями (законными представителями) или ребенком, достигшим возраста 14 лет (далее-Заявитель).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2.3. Количество обучающихся по дополнительным общеобразовательным общеразвивающим программам в Центре определяется условиями, созданными для осуществления образовательного процесса, с учетом санитарных и гигиенических норм и нормативов.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2.4. Зачисление обучающихся для обучения по дополнительным общеобразовательным общеразвивающим программам производится Центром в порядке очередности поступлений заявлений о зачислении от Заявителей.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2.5. Для </w:t>
      </w:r>
      <w:proofErr w:type="gramStart"/>
      <w:r>
        <w:rPr>
          <w:sz w:val="28"/>
        </w:rPr>
        <w:t>приема</w:t>
      </w:r>
      <w:proofErr w:type="gramEnd"/>
      <w:r>
        <w:rPr>
          <w:sz w:val="28"/>
        </w:rPr>
        <w:t xml:space="preserve"> обучающегося на обучение по дополнительным общеобразовательным общеразвивающим программам необходимы следующие документы: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заявление о зачислении от родителей (законных представителей) ребенка или ребенка, достигшего возраста 14-ти лет.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согласие на обработку персональных данных от родителей (законных представителей) ребенка или ребенка, достигшего 14-ти лет.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- справка об отсутствии медицинских противопоказаний (физкультурно-спортивная, </w:t>
      </w:r>
      <w:proofErr w:type="spellStart"/>
      <w:r>
        <w:rPr>
          <w:sz w:val="28"/>
        </w:rPr>
        <w:t>туристко</w:t>
      </w:r>
      <w:proofErr w:type="spellEnd"/>
      <w:r>
        <w:rPr>
          <w:sz w:val="28"/>
        </w:rPr>
        <w:t>-краеведческая направленность).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2.6. Помимо документов, установленных пунктом 2.5. в заявлении о зачислении Заявитель предоставляет сведения о номере сертификата дополнительного образования. Заявитель может направить электронную справку с использованием личного кабинета информационной системы персонифицированного дополнительного образования.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>2.7. При поступлении заявления о зачислении ребенка для обучения по дополнительной общеобразовательной общеразвивающей программе Центр незамедлительно вносит эти данные в информационную систему и проверяет статус сертификата, номер которого предоставлен.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статус сертификата не предполагает его использования по выбранной программе, ребенок не подлежит зачислению. В ином случае решение о зачислении ребенка принимается в соответствии с настоящим порядком.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2.8. При приеме в Центр ребенка, его родители (законные представители) или ребенок, достигший 14 лет, имеют право на ознакомление с Уставом, лицензией на </w:t>
      </w:r>
      <w:proofErr w:type="gramStart"/>
      <w:r>
        <w:rPr>
          <w:sz w:val="28"/>
        </w:rPr>
        <w:t>право ведения</w:t>
      </w:r>
      <w:proofErr w:type="gramEnd"/>
      <w:r>
        <w:rPr>
          <w:sz w:val="28"/>
        </w:rPr>
        <w:t xml:space="preserve"> образовательной деятельности, программами, реализуемыми этим образовательным учреждением и другими документами, регламентирующими организацию образовательного процесса.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2.9. Руководитель Центра лично осуществляет прием заявлений и их регистрацию.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2.10. Руководитель образовательного учреждения (лицо, исполняющее обязанности руководителя учреждения) издает распорядительный акт (приказ) о зачислении ребенка в Центр на обучение по дополнительным общеразвивающим программам.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2.11. Указанный распорядительный акт (приказ) является основанием для возникновения образовательных отношений. </w:t>
      </w:r>
      <w:proofErr w:type="gramStart"/>
      <w:r>
        <w:rPr>
          <w:sz w:val="28"/>
        </w:rPr>
        <w:t>Права и обязанности обучающегося, предусмотренные законодательством об образовании и локальными нормативными актами Центра, возникают у ребенка, принятого на обучение по дополнительным общеобразовательным общеразвивающим программам, с даты, указанной в распорядительном акте (приказе).</w:t>
      </w:r>
      <w:proofErr w:type="gramEnd"/>
    </w:p>
    <w:p w:rsidR="003A3358" w:rsidRDefault="003A3358" w:rsidP="003A335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3. Основания для отказа в приеме и зачислении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3.1. </w:t>
      </w:r>
      <w:proofErr w:type="gramStart"/>
      <w:r>
        <w:rPr>
          <w:sz w:val="28"/>
        </w:rPr>
        <w:t>Основание для отказа в зачислении ребенка на обучение по выбранной программе с использованием сертификата дополнительного образования служит установление, по результатам проверки с использованием информационной системы, невозможности использования предоставленного сертификата для обучения по выбранной программе и является основанием для отказа в зачислении ребенка на обучение по выбранной программе с использованием сертификата дополнительного образования.</w:t>
      </w:r>
      <w:proofErr w:type="gramEnd"/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3.2. руководитель Центра может отказать родителям (законным представителям) детей в приеме по причине отсутствия свободных мест и наличия у детей медицинских противопоказаний.</w:t>
      </w:r>
    </w:p>
    <w:p w:rsidR="003A3358" w:rsidRDefault="003A3358" w:rsidP="003A3358">
      <w:pPr>
        <w:pStyle w:val="a3"/>
        <w:ind w:left="0"/>
        <w:jc w:val="center"/>
        <w:rPr>
          <w:b/>
          <w:sz w:val="28"/>
        </w:rPr>
      </w:pPr>
      <w:r>
        <w:rPr>
          <w:b/>
          <w:sz w:val="28"/>
        </w:rPr>
        <w:t>4. Порядок отчисления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4.1. Дети могут быть отчислены из Центра: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по заявлению родителей (законных представителей) ребенка или ребенка, достигшего возраста 14 лет;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по медицинским показаниям, препятствующим дальнейшему посещению занятий;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по окончанию сроков освоения дополнительной общеобразовательной общеразвивающей программы;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- за совершенные неоднократно грубые нарушения Устава МОУ «СОШ № 13 г. Пугачева имени М.В. Ломоносова» в соответствии с законодательством.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lastRenderedPageBreak/>
        <w:t>4.2. Отчисление ребенка применяется, если меры воспитательного характера не дали результата и дальнейшее пребывание ребенка в Центре оказывает отрицательное влияние на других детей, нарушает их права и права работников Центра, а также нормальное функционирование Центра.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4.3. Решение об отчислении ребенка принимается с учетом мнения его родителей (законных представителей), оформляется приказом руководителя образовательного учреждения.</w:t>
      </w:r>
    </w:p>
    <w:p w:rsidR="003A335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4.4. В случае несогласия с решением об отчислении, родители (законные представители) вправе обжаловать решение в комиссии по урегулированию споров между участниками образовательных отношений.</w:t>
      </w:r>
    </w:p>
    <w:p w:rsidR="003A3358" w:rsidRPr="00033208" w:rsidRDefault="003A3358" w:rsidP="003A3358">
      <w:pPr>
        <w:pStyle w:val="a3"/>
        <w:ind w:left="0"/>
        <w:jc w:val="both"/>
        <w:rPr>
          <w:sz w:val="28"/>
        </w:rPr>
      </w:pPr>
      <w:r>
        <w:rPr>
          <w:sz w:val="28"/>
        </w:rPr>
        <w:t>4.5. При завершении образовательных отношений с ребенком, использующим для обучения сертификат дополнительного образования, Центр в течение 1 рабочего дня информирует уполномоченный орган посредством информационной системы или иным способом.</w:t>
      </w:r>
    </w:p>
    <w:p w:rsidR="003A3358" w:rsidRDefault="003A3358" w:rsidP="003A3358"/>
    <w:p w:rsidR="000F0648" w:rsidRDefault="000F0648"/>
    <w:sectPr w:rsidR="000F0648" w:rsidSect="003C0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DCB"/>
    <w:multiLevelType w:val="multilevel"/>
    <w:tmpl w:val="2534A3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58"/>
    <w:rsid w:val="000F0648"/>
    <w:rsid w:val="003A3358"/>
    <w:rsid w:val="004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Сахнова С А</dc:creator>
  <cp:lastModifiedBy>1</cp:lastModifiedBy>
  <cp:revision>2</cp:revision>
  <dcterms:created xsi:type="dcterms:W3CDTF">2025-04-02T05:30:00Z</dcterms:created>
  <dcterms:modified xsi:type="dcterms:W3CDTF">2025-04-02T05:30:00Z</dcterms:modified>
</cp:coreProperties>
</file>